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56" w:rsidRPr="00B50785" w:rsidRDefault="00B50785" w:rsidP="00B50785">
      <w:pPr>
        <w:jc w:val="center"/>
        <w:rPr>
          <w:rFonts w:ascii="Book Antiqua" w:hAnsi="Book Antiqua"/>
          <w:b/>
          <w:color w:val="000000" w:themeColor="text1"/>
          <w:sz w:val="96"/>
          <w:szCs w:val="96"/>
        </w:rPr>
      </w:pPr>
      <w:r w:rsidRPr="00B50785">
        <w:rPr>
          <w:rFonts w:ascii="Book Antiqua" w:hAnsi="Book Antiqua"/>
          <w:b/>
          <w:noProof/>
          <w:color w:val="000000" w:themeColor="text1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0B454643" wp14:editId="7BA52A3D">
            <wp:simplePos x="0" y="0"/>
            <wp:positionH relativeFrom="column">
              <wp:posOffset>-386080</wp:posOffset>
            </wp:positionH>
            <wp:positionV relativeFrom="paragraph">
              <wp:posOffset>956310</wp:posOffset>
            </wp:positionV>
            <wp:extent cx="2543175" cy="2028825"/>
            <wp:effectExtent l="76200" t="76200" r="85725" b="10001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2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0288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E16A3" w:rsidRPr="00B50785">
        <w:rPr>
          <w:rFonts w:ascii="Book Antiqua" w:hAnsi="Book Antiqua"/>
          <w:b/>
          <w:color w:val="000000" w:themeColor="text1"/>
          <w:sz w:val="96"/>
          <w:szCs w:val="96"/>
        </w:rPr>
        <w:t>KNIHOVNA  HORNÍ</w:t>
      </w:r>
      <w:proofErr w:type="gramEnd"/>
      <w:r w:rsidR="005E16A3" w:rsidRPr="00B50785">
        <w:rPr>
          <w:rFonts w:ascii="Book Antiqua" w:hAnsi="Book Antiqua"/>
          <w:b/>
          <w:color w:val="000000" w:themeColor="text1"/>
          <w:sz w:val="96"/>
          <w:szCs w:val="96"/>
        </w:rPr>
        <w:t xml:space="preserve"> </w:t>
      </w:r>
      <w:r w:rsidR="00521605">
        <w:rPr>
          <w:rFonts w:ascii="Book Antiqua" w:hAnsi="Book Antiqua"/>
          <w:b/>
          <w:color w:val="000000" w:themeColor="text1"/>
          <w:sz w:val="96"/>
          <w:szCs w:val="96"/>
        </w:rPr>
        <w:t xml:space="preserve"> </w:t>
      </w:r>
      <w:r w:rsidR="005E16A3" w:rsidRPr="00B50785">
        <w:rPr>
          <w:rFonts w:ascii="Book Antiqua" w:hAnsi="Book Antiqua"/>
          <w:b/>
          <w:color w:val="000000" w:themeColor="text1"/>
          <w:sz w:val="96"/>
          <w:szCs w:val="96"/>
        </w:rPr>
        <w:t>LIDEČ</w:t>
      </w:r>
    </w:p>
    <w:p w:rsidR="005E16A3" w:rsidRPr="00521605" w:rsidRDefault="00B50785" w:rsidP="00B50785">
      <w:pPr>
        <w:rPr>
          <w:rFonts w:ascii="Book Antiqua" w:hAnsi="Book Antiqua"/>
          <w:b/>
          <w:color w:val="000000" w:themeColor="text1"/>
          <w:sz w:val="48"/>
          <w:szCs w:val="48"/>
        </w:rPr>
      </w:pPr>
      <w:r>
        <w:rPr>
          <w:rFonts w:ascii="Book Antiqua" w:hAnsi="Book Antiqua"/>
          <w:b/>
          <w:color w:val="1F4E79" w:themeColor="accent1" w:themeShade="80"/>
          <w:sz w:val="48"/>
          <w:szCs w:val="48"/>
        </w:rPr>
        <w:t xml:space="preserve">            </w:t>
      </w:r>
      <w:r w:rsidR="00521605">
        <w:rPr>
          <w:rFonts w:ascii="Book Antiqua" w:hAnsi="Book Antiqua"/>
          <w:b/>
          <w:color w:val="1F4E79" w:themeColor="accent1" w:themeShade="80"/>
          <w:sz w:val="48"/>
          <w:szCs w:val="48"/>
        </w:rPr>
        <w:t xml:space="preserve">   </w:t>
      </w:r>
      <w:r w:rsidR="005E16A3" w:rsidRPr="00521605">
        <w:rPr>
          <w:rFonts w:ascii="Book Antiqua" w:hAnsi="Book Antiqua"/>
          <w:b/>
          <w:color w:val="000000" w:themeColor="text1"/>
          <w:sz w:val="48"/>
          <w:szCs w:val="48"/>
        </w:rPr>
        <w:t>ZVE DĚTI I  RODIČE</w:t>
      </w:r>
    </w:p>
    <w:p w:rsidR="005E16A3" w:rsidRPr="00521605" w:rsidRDefault="005E16A3" w:rsidP="00B50785">
      <w:pPr>
        <w:rPr>
          <w:rFonts w:ascii="Book Antiqua" w:hAnsi="Book Antiqua"/>
          <w:b/>
          <w:color w:val="000000" w:themeColor="text1"/>
          <w:sz w:val="48"/>
          <w:szCs w:val="48"/>
        </w:rPr>
      </w:pPr>
      <w:r w:rsidRPr="00521605">
        <w:rPr>
          <w:rFonts w:ascii="Book Antiqua" w:hAnsi="Book Antiqua"/>
          <w:b/>
          <w:color w:val="000000" w:themeColor="text1"/>
          <w:sz w:val="48"/>
          <w:szCs w:val="48"/>
        </w:rPr>
        <w:t>NA TVOŘIVÉ ODPOLEDNE S LENKOU</w:t>
      </w:r>
    </w:p>
    <w:p w:rsidR="00B50785" w:rsidRDefault="005E16A3" w:rsidP="00B50785">
      <w:pPr>
        <w:jc w:val="center"/>
        <w:rPr>
          <w:rFonts w:ascii="Book Antiqua" w:hAnsi="Book Antiqua"/>
          <w:b/>
          <w:color w:val="FF0000"/>
          <w:sz w:val="72"/>
          <w:szCs w:val="72"/>
        </w:rPr>
      </w:pPr>
      <w:proofErr w:type="gramStart"/>
      <w:r w:rsidRPr="00B50785">
        <w:rPr>
          <w:rFonts w:ascii="Book Antiqua" w:hAnsi="Book Antiqua"/>
          <w:b/>
          <w:color w:val="FF0000"/>
          <w:sz w:val="72"/>
          <w:szCs w:val="72"/>
        </w:rPr>
        <w:t xml:space="preserve">MALOVÁNÍ </w:t>
      </w:r>
      <w:r w:rsidR="00B50785"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 w:rsidR="00521605"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 w:rsidR="00B50785">
        <w:rPr>
          <w:rFonts w:ascii="Book Antiqua" w:hAnsi="Book Antiqua"/>
          <w:b/>
          <w:color w:val="FF0000"/>
          <w:sz w:val="72"/>
          <w:szCs w:val="72"/>
        </w:rPr>
        <w:t>NA</w:t>
      </w:r>
      <w:proofErr w:type="gramEnd"/>
      <w:r w:rsidR="00B50785">
        <w:rPr>
          <w:rFonts w:ascii="Book Antiqua" w:hAnsi="Book Antiqua"/>
          <w:b/>
          <w:color w:val="FF0000"/>
          <w:sz w:val="72"/>
          <w:szCs w:val="72"/>
        </w:rPr>
        <w:t xml:space="preserve">  TEXTIL A KAMENY</w:t>
      </w:r>
    </w:p>
    <w:p w:rsidR="00B50785" w:rsidRDefault="005E16A3" w:rsidP="00B50785">
      <w:pPr>
        <w:rPr>
          <w:rFonts w:ascii="Book Antiqua" w:hAnsi="Book Antiqua"/>
          <w:b/>
          <w:sz w:val="56"/>
          <w:szCs w:val="56"/>
        </w:rPr>
      </w:pPr>
      <w:bookmarkStart w:id="0" w:name="_GoBack"/>
      <w:r w:rsidRPr="00B50785">
        <w:rPr>
          <w:rFonts w:ascii="Book Antiqua" w:hAnsi="Book Antiqua"/>
          <w:b/>
          <w:sz w:val="56"/>
          <w:szCs w:val="56"/>
        </w:rPr>
        <w:t xml:space="preserve">Přineste si jehlu, nit a nůžky a odnesete </w:t>
      </w:r>
      <w:r w:rsidR="00B50785">
        <w:rPr>
          <w:rFonts w:ascii="Book Antiqua" w:hAnsi="Book Antiqua"/>
          <w:b/>
          <w:sz w:val="56"/>
          <w:szCs w:val="56"/>
        </w:rPr>
        <w:t xml:space="preserve">  </w:t>
      </w:r>
    </w:p>
    <w:bookmarkEnd w:id="0"/>
    <w:p w:rsidR="005E16A3" w:rsidRPr="00B50785" w:rsidRDefault="00B50785" w:rsidP="00B50785">
      <w:pPr>
        <w:rPr>
          <w:rFonts w:ascii="Book Antiqua" w:hAnsi="Book Antiqua"/>
          <w:b/>
          <w:color w:val="FF0000"/>
          <w:sz w:val="72"/>
          <w:szCs w:val="72"/>
        </w:rPr>
      </w:pPr>
      <w:r>
        <w:rPr>
          <w:rFonts w:ascii="Book Antiqua" w:hAnsi="Book Antiqua"/>
          <w:b/>
          <w:sz w:val="56"/>
          <w:szCs w:val="56"/>
        </w:rPr>
        <w:t xml:space="preserve">  </w:t>
      </w:r>
      <w:r w:rsidR="005E16A3" w:rsidRPr="00B50785">
        <w:rPr>
          <w:rFonts w:ascii="Book Antiqua" w:hAnsi="Book Antiqua"/>
          <w:b/>
          <w:sz w:val="56"/>
          <w:szCs w:val="56"/>
        </w:rPr>
        <w:t>si ručně malovaný polštářek a žabky</w:t>
      </w:r>
      <w:r w:rsidRPr="00B50785">
        <w:rPr>
          <w:rFonts w:ascii="Book Antiqua" w:hAnsi="Book Antiqua"/>
          <w:b/>
          <w:sz w:val="56"/>
          <w:szCs w:val="56"/>
        </w:rPr>
        <w:t xml:space="preserve"> </w:t>
      </w:r>
      <w:r w:rsidRPr="00B50785">
        <w:rPr>
          <w:rFonts w:ascii="Book Antiqua" w:hAnsi="Book Antiqua"/>
          <w:b/>
          <w:sz w:val="56"/>
          <w:szCs w:val="56"/>
        </w:rPr>
        <w:sym w:font="Wingdings" w:char="F04A"/>
      </w:r>
    </w:p>
    <w:p w:rsidR="00B50785" w:rsidRDefault="00B50785" w:rsidP="00B50785">
      <w:pPr>
        <w:rPr>
          <w:rFonts w:ascii="Book Antiqua" w:hAnsi="Book Antiqua"/>
          <w:b/>
          <w:sz w:val="56"/>
          <w:szCs w:val="56"/>
        </w:rPr>
      </w:pPr>
      <w:r>
        <w:rPr>
          <w:rFonts w:ascii="Book Antiqua" w:hAnsi="Book Antiqua"/>
          <w:b/>
          <w:sz w:val="56"/>
          <w:szCs w:val="56"/>
        </w:rPr>
        <w:t xml:space="preserve">                                </w:t>
      </w:r>
    </w:p>
    <w:p w:rsidR="005E16A3" w:rsidRPr="00521605" w:rsidRDefault="00521605" w:rsidP="00B50785">
      <w:pPr>
        <w:jc w:val="center"/>
        <w:rPr>
          <w:rFonts w:ascii="Book Antiqua" w:hAnsi="Book Antiqua"/>
          <w:b/>
          <w:color w:val="FF0000"/>
          <w:sz w:val="72"/>
          <w:szCs w:val="72"/>
          <w:u w:val="single"/>
        </w:rPr>
      </w:pPr>
      <w:r w:rsidRPr="00521605">
        <w:rPr>
          <w:rFonts w:ascii="Book Antiqua" w:hAnsi="Book Antiqua"/>
          <w:b/>
          <w:color w:val="FF0000"/>
          <w:sz w:val="72"/>
          <w:szCs w:val="72"/>
        </w:rPr>
        <w:t xml:space="preserve">     </w:t>
      </w:r>
      <w:r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 w:rsidRPr="00521605">
        <w:rPr>
          <w:rFonts w:ascii="Book Antiqua" w:hAnsi="Book Antiqua"/>
          <w:b/>
          <w:color w:val="FF0000"/>
          <w:sz w:val="72"/>
          <w:szCs w:val="72"/>
        </w:rPr>
        <w:t xml:space="preserve"> </w:t>
      </w:r>
      <w:r w:rsidR="005E16A3" w:rsidRPr="00521605">
        <w:rPr>
          <w:rFonts w:ascii="Book Antiqua" w:hAnsi="Book Antiqua"/>
          <w:b/>
          <w:color w:val="FF0000"/>
          <w:sz w:val="72"/>
          <w:szCs w:val="72"/>
          <w:u w:val="single"/>
        </w:rPr>
        <w:t>V úterý 31. března od 16 hodin</w:t>
      </w:r>
    </w:p>
    <w:sectPr w:rsidR="005E16A3" w:rsidRPr="00521605" w:rsidSect="00521605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3"/>
    <w:rsid w:val="00405456"/>
    <w:rsid w:val="00521605"/>
    <w:rsid w:val="005E16A3"/>
    <w:rsid w:val="00B5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1C75E-16DF-45AB-A846-1428C3FCE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1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2</cp:revision>
  <cp:lastPrinted>2015-03-27T09:11:00Z</cp:lastPrinted>
  <dcterms:created xsi:type="dcterms:W3CDTF">2015-03-27T08:45:00Z</dcterms:created>
  <dcterms:modified xsi:type="dcterms:W3CDTF">2015-03-27T09:14:00Z</dcterms:modified>
</cp:coreProperties>
</file>